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CD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校级创新创业教育教学改革研究课题立项名单</w:t>
      </w:r>
    </w:p>
    <w:tbl>
      <w:tblPr>
        <w:tblStyle w:val="11"/>
        <w:tblW w:w="9204" w:type="dxa"/>
        <w:tblInd w:w="-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147"/>
        <w:gridCol w:w="1707"/>
      </w:tblGrid>
      <w:tr w14:paraId="293F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E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0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 题 名 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1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</w:tr>
      <w:tr w14:paraId="3DCD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F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SCJG2301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6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高水平竞赛助力提升大学生双创思维与实践能力的研究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4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慧</w:t>
            </w:r>
          </w:p>
        </w:tc>
      </w:tr>
      <w:tr w14:paraId="2A60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B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SCJG2302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2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“体育健身超市”专业实践教学平台建设与实施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0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刘彩惠</w:t>
            </w:r>
          </w:p>
        </w:tc>
      </w:tr>
      <w:tr w14:paraId="061C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C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SCJG2303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B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基于“互联网+”大学生创新创业大赛促进新能源科学专业人才培养模式探索与实践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1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刘智勇</w:t>
            </w:r>
          </w:p>
        </w:tc>
      </w:tr>
      <w:tr w14:paraId="687E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A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SCJG2304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B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基于1+N协同育人模式的大学生创新创业能力培养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1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杨词慧</w:t>
            </w:r>
          </w:p>
        </w:tc>
      </w:tr>
      <w:tr w14:paraId="7CEE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E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SCJG2305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B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新工科视野下电子科学与技术专业“赛教研”融合培养模式研究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4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泓</w:t>
            </w:r>
          </w:p>
        </w:tc>
      </w:tr>
      <w:tr w14:paraId="2E73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B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SCJG2306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6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“互联网+”背景下基于OBE理念的创新创业教育实践活动探索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2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杨淑青</w:t>
            </w:r>
          </w:p>
        </w:tc>
      </w:tr>
      <w:tr w14:paraId="4F05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7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SCJG2307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7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以嵌入式系统为核心的“教学-科研-竞赛-孵化”大学生创新创业能力培养体系研究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4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吴开志</w:t>
            </w:r>
          </w:p>
        </w:tc>
      </w:tr>
      <w:tr w14:paraId="7618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9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SCJG2308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D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“互联网+”大赛导师队伍建设探索与实践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D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张文仙</w:t>
            </w:r>
          </w:p>
        </w:tc>
      </w:tr>
      <w:tr w14:paraId="6271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7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SCJG2309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7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创新创业赛事驱动下电化学立体化教学体系构建助力创新人才培养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0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张志霞</w:t>
            </w:r>
          </w:p>
        </w:tc>
      </w:tr>
      <w:tr w14:paraId="3551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F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SCJG2310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2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高水平赛事多学科交叉团队培育机制研究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A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罗旭华</w:t>
            </w:r>
          </w:p>
        </w:tc>
      </w:tr>
      <w:tr w14:paraId="5B56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9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SCJG2311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B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现代产业学院电子信息工程专业课岗赛双创  一体化研究与实践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0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罗家维</w:t>
            </w:r>
          </w:p>
        </w:tc>
      </w:tr>
      <w:tr w14:paraId="5C9C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C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SCJG2312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F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“课赛融合”背景下土木建筑类专业“两性一度”创新人才培养模式构建研究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C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钟延芬</w:t>
            </w:r>
          </w:p>
        </w:tc>
      </w:tr>
      <w:tr w14:paraId="7098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B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SCJG2313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0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基于系统论的创新创业教育体系构建和实践研究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B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梁旗军</w:t>
            </w:r>
          </w:p>
        </w:tc>
      </w:tr>
      <w:tr w14:paraId="4D3B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3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SCJG2314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C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“科教融汇，校企融合，专创融通”的卓越创双创才培养模式探索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8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彭元修</w:t>
            </w:r>
          </w:p>
        </w:tc>
      </w:tr>
      <w:tr w14:paraId="72AF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4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SCJG2315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5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提升大学生红色文化产品创新能力的路径研究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E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韩欣莹</w:t>
            </w:r>
          </w:p>
        </w:tc>
      </w:tr>
      <w:tr w14:paraId="18C0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3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SCJG2316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A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基于AI+TRIZ提升高校双创教育质量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8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曾志峰</w:t>
            </w:r>
          </w:p>
        </w:tc>
      </w:tr>
      <w:tr w14:paraId="604B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A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SCJG2317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6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基于协同育人理念的“专-创”教育融合研究与探索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2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祥</w:t>
            </w:r>
          </w:p>
        </w:tc>
      </w:tr>
      <w:tr w14:paraId="2D61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D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SCJG2318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A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基于大学生创新创业教育的非遗文化活态传承研究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3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谢亨渊</w:t>
            </w:r>
          </w:p>
        </w:tc>
      </w:tr>
      <w:tr w14:paraId="320C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2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SCJG2319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8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数学建模创新实践班教学团队建设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0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漆志鹏</w:t>
            </w:r>
          </w:p>
        </w:tc>
      </w:tr>
      <w:tr w14:paraId="1B97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8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SCJG2320</w:t>
            </w:r>
          </w:p>
        </w:tc>
        <w:tc>
          <w:tcPr>
            <w:tcW w:w="6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8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基于“课题引领、以研促教、导师保障”三位一体培养模式提高焊接专业学生创新实践能力的探索与实践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5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康</w:t>
            </w:r>
          </w:p>
        </w:tc>
      </w:tr>
    </w:tbl>
    <w:p w14:paraId="58A75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 w14:paraId="4ADE2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 w14:paraId="306D7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 w14:paraId="18E3A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 w14:paraId="305A5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 w14:paraId="4A783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 w14:paraId="4AE3F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p w14:paraId="2E946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172F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D7A6E"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AD7A6E"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B9195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TQ1NDFkNzIyOTYwNTAxNjEyNzY5NjA0MjBmOGYifQ=="/>
    <w:docVar w:name="KGWebUrl" w:val="http://newoa.nchu.edu.cn/sys/attachment/sys_att_main/jg_service.jsp"/>
  </w:docVars>
  <w:rsids>
    <w:rsidRoot w:val="00000000"/>
    <w:rsid w:val="026470AA"/>
    <w:rsid w:val="02AC59C2"/>
    <w:rsid w:val="043F6DAC"/>
    <w:rsid w:val="04850275"/>
    <w:rsid w:val="04DB222D"/>
    <w:rsid w:val="05EB2641"/>
    <w:rsid w:val="0F355C1E"/>
    <w:rsid w:val="0F4150B4"/>
    <w:rsid w:val="0F497DA1"/>
    <w:rsid w:val="16320497"/>
    <w:rsid w:val="173066B5"/>
    <w:rsid w:val="17601525"/>
    <w:rsid w:val="18667605"/>
    <w:rsid w:val="1A4F4985"/>
    <w:rsid w:val="1B2C6982"/>
    <w:rsid w:val="1C0C36C4"/>
    <w:rsid w:val="1D7274E7"/>
    <w:rsid w:val="1DEF338E"/>
    <w:rsid w:val="1EEE6686"/>
    <w:rsid w:val="1F5204C1"/>
    <w:rsid w:val="1FC62CAB"/>
    <w:rsid w:val="210F092E"/>
    <w:rsid w:val="21DC6ED0"/>
    <w:rsid w:val="2286066E"/>
    <w:rsid w:val="27700F59"/>
    <w:rsid w:val="282E569F"/>
    <w:rsid w:val="28F90C44"/>
    <w:rsid w:val="296F5F9F"/>
    <w:rsid w:val="29956A35"/>
    <w:rsid w:val="29CE7BEF"/>
    <w:rsid w:val="2A110088"/>
    <w:rsid w:val="2D0F6797"/>
    <w:rsid w:val="2DAE4007"/>
    <w:rsid w:val="2EF20488"/>
    <w:rsid w:val="2FC02180"/>
    <w:rsid w:val="32091558"/>
    <w:rsid w:val="33155E71"/>
    <w:rsid w:val="33443C2E"/>
    <w:rsid w:val="346960A3"/>
    <w:rsid w:val="350A2C4C"/>
    <w:rsid w:val="381F2BF9"/>
    <w:rsid w:val="3B9F3746"/>
    <w:rsid w:val="3BE9606A"/>
    <w:rsid w:val="3C897C39"/>
    <w:rsid w:val="3CCF40AD"/>
    <w:rsid w:val="3E080A5F"/>
    <w:rsid w:val="3E2D6861"/>
    <w:rsid w:val="3FCE4E67"/>
    <w:rsid w:val="40A142C0"/>
    <w:rsid w:val="41976B2D"/>
    <w:rsid w:val="41F5551F"/>
    <w:rsid w:val="466853AE"/>
    <w:rsid w:val="46E76EDF"/>
    <w:rsid w:val="471535A3"/>
    <w:rsid w:val="495C1605"/>
    <w:rsid w:val="4CA301C9"/>
    <w:rsid w:val="4F395E74"/>
    <w:rsid w:val="4FE75E77"/>
    <w:rsid w:val="50B155D8"/>
    <w:rsid w:val="51013490"/>
    <w:rsid w:val="53900B3D"/>
    <w:rsid w:val="541673E4"/>
    <w:rsid w:val="54CB19EF"/>
    <w:rsid w:val="57364B06"/>
    <w:rsid w:val="579C72A0"/>
    <w:rsid w:val="58B04375"/>
    <w:rsid w:val="59F0544D"/>
    <w:rsid w:val="5ECD763A"/>
    <w:rsid w:val="5FCF3BD5"/>
    <w:rsid w:val="5FD240B3"/>
    <w:rsid w:val="5FE5148B"/>
    <w:rsid w:val="65ED77EC"/>
    <w:rsid w:val="65F72327"/>
    <w:rsid w:val="670B412B"/>
    <w:rsid w:val="67211E80"/>
    <w:rsid w:val="690B524B"/>
    <w:rsid w:val="6ABD3020"/>
    <w:rsid w:val="6C2C6080"/>
    <w:rsid w:val="6CC63A0C"/>
    <w:rsid w:val="6CF27FE4"/>
    <w:rsid w:val="6DAD4E94"/>
    <w:rsid w:val="6E4807DC"/>
    <w:rsid w:val="6EF30512"/>
    <w:rsid w:val="6FB80AAA"/>
    <w:rsid w:val="71A74187"/>
    <w:rsid w:val="71BA56C3"/>
    <w:rsid w:val="733626DF"/>
    <w:rsid w:val="759F7C05"/>
    <w:rsid w:val="769B3AA5"/>
    <w:rsid w:val="79857B71"/>
    <w:rsid w:val="7B203C61"/>
    <w:rsid w:val="7C172EA1"/>
    <w:rsid w:val="7E4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Salutation"/>
    <w:basedOn w:val="1"/>
    <w:next w:val="1"/>
    <w:link w:val="21"/>
    <w:qFormat/>
    <w:uiPriority w:val="99"/>
    <w:rPr>
      <w:rFonts w:ascii="仿宋_GB2312" w:hAnsi="宋体" w:eastAsia="仿宋_GB2312"/>
      <w:sz w:val="32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页脚 Char"/>
    <w:basedOn w:val="13"/>
    <w:link w:val="8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7">
    <w:name w:val="正文文本 Char"/>
    <w:basedOn w:val="13"/>
    <w:link w:val="2"/>
    <w:qFormat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paragraph" w:customStyle="1" w:styleId="18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 w:firstLine="400"/>
      <w:jc w:val="both"/>
    </w:pPr>
    <w:rPr>
      <w:rFonts w:hint="eastAsia" w:ascii="宋体" w:hAnsi="宋体" w:eastAsia="宋体" w:cs="宋体"/>
      <w:kern w:val="2"/>
      <w:sz w:val="26"/>
      <w:szCs w:val="26"/>
      <w:lang w:val="en-US" w:eastAsia="zh-CN" w:bidi="ar"/>
    </w:rPr>
  </w:style>
  <w:style w:type="paragraph" w:customStyle="1" w:styleId="19">
    <w:name w:val="Normal"/>
    <w:basedOn w:val="1"/>
    <w:qFormat/>
    <w:uiPriority w:val="0"/>
    <w:pPr>
      <w:widowControl/>
      <w:jc w:val="both"/>
    </w:pPr>
    <w:rPr>
      <w:rFonts w:ascii="Calibri" w:hAnsi="Calibri" w:cs="宋体"/>
      <w:color w:val="auto"/>
      <w:kern w:val="2"/>
      <w:sz w:val="21"/>
      <w:szCs w:val="21"/>
    </w:rPr>
  </w:style>
  <w:style w:type="character" w:customStyle="1" w:styleId="20">
    <w:name w:val="标题 1 Char"/>
    <w:basedOn w:val="13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1">
    <w:name w:val="称呼 Char"/>
    <w:basedOn w:val="13"/>
    <w:link w:val="6"/>
    <w:qFormat/>
    <w:uiPriority w:val="0"/>
    <w:rPr>
      <w:rFonts w:hint="eastAsia" w:ascii="仿宋_GB2312" w:hAnsi="宋体" w:eastAsia="仿宋_GB2312" w:cs="仿宋_GB2312"/>
      <w:kern w:val="2"/>
      <w:sz w:val="32"/>
    </w:rPr>
  </w:style>
  <w:style w:type="character" w:customStyle="1" w:styleId="22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23">
    <w:name w:val="dash6b63_6587__char1"/>
    <w:basedOn w:val="13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paragraph" w:customStyle="1" w:styleId="24">
    <w:name w:val="dash6b63_6587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paragraph" w:customStyle="1" w:styleId="25">
    <w:name w:val="dash666e_901a_0028_7f51_7ad9_0029"/>
    <w:basedOn w:val="1"/>
    <w:qFormat/>
    <w:uiPriority w:val="0"/>
    <w:pPr>
      <w:keepNext w:val="0"/>
      <w:keepLines w:val="0"/>
      <w:widowControl/>
      <w:suppressLineNumbers w:val="0"/>
      <w:spacing w:before="280" w:beforeAutospacing="0" w:after="28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993</Words>
  <Characters>1234</Characters>
  <Lines>0</Lines>
  <Paragraphs>0</Paragraphs>
  <TotalTime>1</TotalTime>
  <ScaleCrop>false</ScaleCrop>
  <LinksUpToDate>false</LinksUpToDate>
  <CharactersWithSpaces>1415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2023-03-15T13:28:00Z</dcterms:created>
  <dc:creator>admin</dc:creator>
  <cp:lastModifiedBy>何珏</cp:lastModifiedBy>
  <cp:lastPrinted>2023-12-25T02:57:00Z</cp:lastPrinted>
  <dcterms:modified xsi:type="dcterms:W3CDTF">2025-06-12T09:42:06Z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8CAA15C6F8F84DE583565B2773BF5B2B_13</vt:lpwstr>
  </property>
  <property fmtid="{D5CDD505-2E9C-101B-9397-08002B2CF9AE}" pid="4" name="KSOTemplateDocerSaveRecord">
    <vt:lpwstr>eyJoZGlkIjoiMTNkZTI5NTljYjZkYWMyYzYwMDFlY2FjZWQzMzJiYzkiLCJ1c2VySWQiOiIzMjU4MTUzMzQifQ==</vt:lpwstr>
  </property>
</Properties>
</file>